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25" w:rsidRPr="008C6371" w:rsidRDefault="00202F25" w:rsidP="00202F25">
      <w:pPr>
        <w:jc w:val="center"/>
        <w:rPr>
          <w:rFonts w:cs="Times New Roman"/>
          <w:sz w:val="32"/>
        </w:rPr>
      </w:pPr>
      <w:r w:rsidRPr="008C6371">
        <w:rPr>
          <w:rFonts w:cs="Times New Roman"/>
          <w:b/>
          <w:sz w:val="32"/>
        </w:rPr>
        <w:t xml:space="preserve">Témata diplomových prací </w:t>
      </w:r>
    </w:p>
    <w:p w:rsidR="002A55A5" w:rsidRPr="008C6371" w:rsidRDefault="00CB2111" w:rsidP="002A55A5">
      <w:pPr>
        <w:pBdr>
          <w:bottom w:val="single" w:sz="6" w:space="1" w:color="auto"/>
        </w:pBd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a</w:t>
      </w:r>
      <w:r w:rsidR="00202F25" w:rsidRPr="008C6371">
        <w:rPr>
          <w:rFonts w:cs="Times New Roman"/>
          <w:b/>
          <w:sz w:val="28"/>
        </w:rPr>
        <w:t>kademický rok 201</w:t>
      </w:r>
      <w:r w:rsidR="00CB50B2" w:rsidRPr="008C6371">
        <w:rPr>
          <w:rFonts w:cs="Times New Roman"/>
          <w:b/>
          <w:sz w:val="28"/>
        </w:rPr>
        <w:t>6</w:t>
      </w:r>
      <w:r w:rsidR="00202F25" w:rsidRPr="008C6371">
        <w:rPr>
          <w:rFonts w:cs="Times New Roman"/>
          <w:b/>
          <w:sz w:val="28"/>
        </w:rPr>
        <w:t>/20</w:t>
      </w:r>
      <w:r w:rsidR="00CB50B2" w:rsidRPr="008C6371">
        <w:rPr>
          <w:rFonts w:cs="Times New Roman"/>
          <w:b/>
          <w:sz w:val="28"/>
        </w:rPr>
        <w:t>17</w:t>
      </w:r>
    </w:p>
    <w:p w:rsidR="00A66E26" w:rsidRPr="008C6371" w:rsidRDefault="002A55A5">
      <w:pPr>
        <w:rPr>
          <w:rFonts w:cs="Times New Roman"/>
          <w:b/>
          <w:sz w:val="32"/>
          <w:szCs w:val="32"/>
        </w:rPr>
      </w:pPr>
      <w:r w:rsidRPr="008C6371">
        <w:rPr>
          <w:rFonts w:cs="Times New Roman"/>
          <w:b/>
          <w:sz w:val="32"/>
          <w:szCs w:val="32"/>
        </w:rPr>
        <w:t>DIPLOMOVÉ PRÁCE</w:t>
      </w:r>
    </w:p>
    <w:p w:rsidR="0030002D" w:rsidRPr="00CB2111" w:rsidRDefault="0030002D" w:rsidP="0030002D">
      <w:pPr>
        <w:rPr>
          <w:rFonts w:cs="Times New Roman"/>
          <w:b/>
          <w:color w:val="009900"/>
          <w:sz w:val="28"/>
          <w:szCs w:val="28"/>
        </w:rPr>
      </w:pPr>
      <w:r w:rsidRPr="00CB2111">
        <w:rPr>
          <w:rFonts w:cs="Times New Roman"/>
          <w:b/>
          <w:color w:val="009900"/>
          <w:sz w:val="28"/>
          <w:szCs w:val="28"/>
        </w:rPr>
        <w:t xml:space="preserve">Prof. Ing. Milada </w:t>
      </w:r>
      <w:proofErr w:type="spellStart"/>
      <w:r w:rsidRPr="00CB2111">
        <w:rPr>
          <w:rFonts w:cs="Times New Roman"/>
          <w:b/>
          <w:color w:val="009900"/>
          <w:sz w:val="28"/>
          <w:szCs w:val="28"/>
        </w:rPr>
        <w:t>Bocáková</w:t>
      </w:r>
      <w:proofErr w:type="spellEnd"/>
      <w:r w:rsidRPr="00CB2111">
        <w:rPr>
          <w:rFonts w:cs="Times New Roman"/>
          <w:b/>
          <w:color w:val="009900"/>
          <w:sz w:val="28"/>
          <w:szCs w:val="28"/>
        </w:rPr>
        <w:t xml:space="preserve">, </w:t>
      </w:r>
      <w:proofErr w:type="spellStart"/>
      <w:r w:rsidRPr="00CB2111">
        <w:rPr>
          <w:rFonts w:cs="Times New Roman"/>
          <w:b/>
          <w:color w:val="009900"/>
          <w:sz w:val="28"/>
          <w:szCs w:val="28"/>
        </w:rPr>
        <w:t>Ph</w:t>
      </w:r>
      <w:proofErr w:type="spellEnd"/>
      <w:r w:rsidRPr="00CB2111">
        <w:rPr>
          <w:rFonts w:cs="Times New Roman"/>
          <w:b/>
          <w:color w:val="009900"/>
          <w:sz w:val="28"/>
          <w:szCs w:val="28"/>
        </w:rPr>
        <w:t>. D</w:t>
      </w:r>
    </w:p>
    <w:p w:rsidR="0030002D" w:rsidRPr="008C6371" w:rsidRDefault="0030002D" w:rsidP="0030002D">
      <w:pPr>
        <w:pStyle w:val="Nadpis1"/>
        <w:numPr>
          <w:ilvl w:val="0"/>
          <w:numId w:val="8"/>
        </w:numPr>
        <w:rPr>
          <w:rFonts w:asciiTheme="minorHAnsi" w:hAnsiTheme="minorHAnsi"/>
        </w:rPr>
      </w:pPr>
      <w:r w:rsidRPr="008C6371">
        <w:rPr>
          <w:rFonts w:asciiTheme="minorHAnsi" w:hAnsiTheme="minorHAnsi"/>
        </w:rPr>
        <w:t>Fauna bezobratlých půdního povrchu vybraných lokalit</w:t>
      </w:r>
    </w:p>
    <w:p w:rsidR="0030002D" w:rsidRPr="008C6371" w:rsidRDefault="0030002D" w:rsidP="0030002D">
      <w:pPr>
        <w:pStyle w:val="Odstavecseseznamem"/>
        <w:spacing w:after="0"/>
        <w:rPr>
          <w:rFonts w:cs="Times New Roman"/>
          <w:i/>
          <w:sz w:val="24"/>
          <w:szCs w:val="24"/>
        </w:rPr>
      </w:pPr>
      <w:r w:rsidRPr="008C6371">
        <w:rPr>
          <w:rFonts w:cs="Times New Roman"/>
          <w:i/>
          <w:sz w:val="24"/>
          <w:szCs w:val="24"/>
        </w:rPr>
        <w:t>(Práce zahrnuje terénní průzkum, třídění a determinaci materiálu, zpracování výsledků, práci s literaturou)</w:t>
      </w:r>
    </w:p>
    <w:p w:rsidR="0030002D" w:rsidRPr="008C6371" w:rsidRDefault="0030002D" w:rsidP="0030002D">
      <w:pPr>
        <w:pStyle w:val="Nadpis1"/>
        <w:numPr>
          <w:ilvl w:val="0"/>
          <w:numId w:val="8"/>
        </w:numPr>
        <w:rPr>
          <w:rFonts w:asciiTheme="minorHAnsi" w:hAnsiTheme="minorHAnsi"/>
        </w:rPr>
      </w:pPr>
      <w:r w:rsidRPr="008C6371">
        <w:rPr>
          <w:rFonts w:asciiTheme="minorHAnsi" w:hAnsiTheme="minorHAnsi"/>
        </w:rPr>
        <w:t>Revize vybraného taxonu brouků (</w:t>
      </w:r>
      <w:proofErr w:type="spellStart"/>
      <w:r w:rsidRPr="008C6371">
        <w:rPr>
          <w:rFonts w:asciiTheme="minorHAnsi" w:hAnsiTheme="minorHAnsi"/>
        </w:rPr>
        <w:t>Coleoptera</w:t>
      </w:r>
      <w:proofErr w:type="spellEnd"/>
      <w:r w:rsidRPr="008C6371">
        <w:rPr>
          <w:rFonts w:asciiTheme="minorHAnsi" w:hAnsiTheme="minorHAnsi"/>
        </w:rPr>
        <w:t>) zvolené geografické oblasti</w:t>
      </w:r>
    </w:p>
    <w:p w:rsidR="0030002D" w:rsidRPr="008C6371" w:rsidRDefault="0030002D" w:rsidP="0030002D">
      <w:pPr>
        <w:pStyle w:val="Odstavecseseznamem"/>
        <w:spacing w:after="0"/>
        <w:rPr>
          <w:rFonts w:cs="Times New Roman"/>
          <w:i/>
          <w:sz w:val="24"/>
          <w:szCs w:val="24"/>
        </w:rPr>
      </w:pPr>
      <w:r w:rsidRPr="008C6371">
        <w:rPr>
          <w:rFonts w:cs="Times New Roman"/>
          <w:i/>
          <w:sz w:val="24"/>
          <w:szCs w:val="24"/>
        </w:rPr>
        <w:t xml:space="preserve">(Cílem práce bude zpracování popisů jednotlivých taxonů a klíčů k určování zvolené skupiny. Práce bude zahrnovat preparaci genitálií a dalších diagnostických struktur, zpracování fotografií rozlišovacích znaků, sestavení tabulí ilustrací v programu </w:t>
      </w:r>
      <w:proofErr w:type="spellStart"/>
      <w:r w:rsidRPr="008C6371">
        <w:rPr>
          <w:rFonts w:cs="Times New Roman"/>
          <w:i/>
          <w:sz w:val="24"/>
          <w:szCs w:val="24"/>
        </w:rPr>
        <w:t>Photoshop</w:t>
      </w:r>
      <w:proofErr w:type="spellEnd"/>
      <w:r w:rsidRPr="008C6371">
        <w:rPr>
          <w:rFonts w:cs="Times New Roman"/>
          <w:i/>
          <w:sz w:val="24"/>
          <w:szCs w:val="24"/>
        </w:rPr>
        <w:t>. Materiál vybraných skupin brouků je k dispozici.)</w:t>
      </w:r>
    </w:p>
    <w:p w:rsidR="0030002D" w:rsidRPr="008C6371" w:rsidRDefault="0030002D" w:rsidP="0030002D">
      <w:pPr>
        <w:pStyle w:val="Odstavecseseznamem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8C6371">
        <w:rPr>
          <w:rFonts w:cs="Times New Roman"/>
          <w:b/>
          <w:sz w:val="24"/>
          <w:szCs w:val="24"/>
        </w:rPr>
        <w:t>Výukové CD se zaměřením na vybraný taxon bezobratlých</w:t>
      </w:r>
    </w:p>
    <w:p w:rsidR="0030002D" w:rsidRPr="008C6371" w:rsidRDefault="0030002D" w:rsidP="0030002D">
      <w:pPr>
        <w:pStyle w:val="Odstavecseseznamem"/>
        <w:spacing w:after="0"/>
        <w:rPr>
          <w:rFonts w:cs="Times New Roman"/>
          <w:i/>
          <w:sz w:val="24"/>
          <w:szCs w:val="24"/>
        </w:rPr>
      </w:pPr>
      <w:r w:rsidRPr="008C6371">
        <w:rPr>
          <w:rFonts w:cs="Times New Roman"/>
          <w:i/>
          <w:sz w:val="24"/>
          <w:szCs w:val="24"/>
        </w:rPr>
        <w:t>(zpracování digitálních fotografií vybraných zástupců ve spolupráci s Vlastivědným Muzeem v Olomouci, zpracování textové části výukového CD, práce s odbornou literaturou)</w:t>
      </w:r>
    </w:p>
    <w:p w:rsidR="0030002D" w:rsidRPr="008C6371" w:rsidRDefault="0030002D" w:rsidP="0030002D">
      <w:pPr>
        <w:pStyle w:val="Zkladntext"/>
        <w:numPr>
          <w:ilvl w:val="0"/>
          <w:numId w:val="8"/>
        </w:numPr>
        <w:rPr>
          <w:rFonts w:asciiTheme="minorHAnsi" w:hAnsiTheme="minorHAnsi"/>
        </w:rPr>
      </w:pPr>
      <w:r w:rsidRPr="008C6371">
        <w:rPr>
          <w:rFonts w:asciiTheme="minorHAnsi" w:hAnsiTheme="minorHAnsi"/>
        </w:rPr>
        <w:t>Příbuzenské vztahy vybrané skupiny živočichů</w:t>
      </w:r>
    </w:p>
    <w:p w:rsidR="0030002D" w:rsidRPr="008C6371" w:rsidRDefault="0030002D" w:rsidP="0030002D">
      <w:pPr>
        <w:pStyle w:val="Odstavecseseznamem"/>
        <w:rPr>
          <w:rFonts w:cs="Times New Roman"/>
          <w:i/>
          <w:sz w:val="24"/>
          <w:szCs w:val="24"/>
        </w:rPr>
      </w:pPr>
      <w:r w:rsidRPr="008C6371">
        <w:rPr>
          <w:rFonts w:cs="Times New Roman"/>
          <w:i/>
          <w:sz w:val="24"/>
          <w:szCs w:val="24"/>
        </w:rPr>
        <w:t>(Práce představuje vyhledávání sekvencí DNA v různých genových bankách na internetu, sestavení dat do matic znaků, zpracování programy na fylogenetickou analýzu (volně ke stažení na internetu) a aplikace výsledků k návrhu nové klasifikace studované skupiny. Podmínkou je znalost angličtiny.)</w:t>
      </w:r>
    </w:p>
    <w:p w:rsidR="0030002D" w:rsidRPr="008C6371" w:rsidRDefault="0030002D" w:rsidP="0030002D">
      <w:pPr>
        <w:pStyle w:val="Odstavecseseznamem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8C6371">
        <w:rPr>
          <w:rFonts w:cs="Times New Roman"/>
          <w:b/>
          <w:sz w:val="24"/>
          <w:szCs w:val="24"/>
        </w:rPr>
        <w:t>Projektové vyučování v přírodopise s využitím zoologicky významné lokality</w:t>
      </w:r>
    </w:p>
    <w:p w:rsidR="0030002D" w:rsidRPr="008C6371" w:rsidRDefault="0030002D" w:rsidP="0030002D">
      <w:pPr>
        <w:pStyle w:val="Odstavecseseznamem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8C6371">
        <w:rPr>
          <w:rFonts w:cs="Times New Roman"/>
          <w:b/>
          <w:sz w:val="24"/>
          <w:szCs w:val="24"/>
        </w:rPr>
        <w:t>Projektové vyučování v přírodopise s využitím vybrané skupiny bezobratlých</w:t>
      </w:r>
    </w:p>
    <w:p w:rsidR="0030002D" w:rsidRPr="008C6371" w:rsidRDefault="0030002D" w:rsidP="0030002D">
      <w:pPr>
        <w:pStyle w:val="Odstavecseseznamem"/>
        <w:numPr>
          <w:ilvl w:val="0"/>
          <w:numId w:val="8"/>
        </w:numPr>
        <w:rPr>
          <w:rFonts w:cs="Times New Roman"/>
          <w:b/>
          <w:sz w:val="24"/>
          <w:szCs w:val="24"/>
        </w:rPr>
      </w:pPr>
      <w:r w:rsidRPr="008C6371">
        <w:rPr>
          <w:rFonts w:cs="Times New Roman"/>
          <w:b/>
          <w:sz w:val="24"/>
          <w:szCs w:val="24"/>
        </w:rPr>
        <w:t xml:space="preserve">Multimediální podpora výuky zoologie bezobratlých na ZŠ </w:t>
      </w:r>
    </w:p>
    <w:p w:rsidR="0030002D" w:rsidRPr="008C6371" w:rsidRDefault="0030002D" w:rsidP="0030002D">
      <w:pPr>
        <w:pStyle w:val="Odstavecseseznamem"/>
        <w:numPr>
          <w:ilvl w:val="0"/>
          <w:numId w:val="8"/>
        </w:numPr>
        <w:rPr>
          <w:rFonts w:cs="Times New Roman"/>
          <w:b/>
        </w:rPr>
      </w:pPr>
      <w:r w:rsidRPr="008C6371">
        <w:rPr>
          <w:rFonts w:cs="Times New Roman"/>
          <w:b/>
          <w:sz w:val="24"/>
          <w:szCs w:val="24"/>
        </w:rPr>
        <w:t>Průzkum využití informačních technologií ve výuce přírodopisu na 2. stupni ZŠ</w:t>
      </w:r>
    </w:p>
    <w:p w:rsidR="002A55A5" w:rsidRPr="00CB2111" w:rsidRDefault="002A55A5">
      <w:pPr>
        <w:rPr>
          <w:rFonts w:cs="Times New Roman"/>
          <w:b/>
          <w:color w:val="009900"/>
          <w:sz w:val="28"/>
        </w:rPr>
      </w:pPr>
      <w:r w:rsidRPr="00CB2111">
        <w:rPr>
          <w:rFonts w:cs="Times New Roman"/>
          <w:b/>
          <w:color w:val="009900"/>
          <w:sz w:val="28"/>
        </w:rPr>
        <w:t xml:space="preserve">RNDr. Martin </w:t>
      </w:r>
      <w:proofErr w:type="spellStart"/>
      <w:r w:rsidRPr="00CB2111">
        <w:rPr>
          <w:rFonts w:cs="Times New Roman"/>
          <w:b/>
          <w:color w:val="009900"/>
          <w:sz w:val="28"/>
        </w:rPr>
        <w:t>Jáč</w:t>
      </w:r>
      <w:proofErr w:type="spellEnd"/>
      <w:r w:rsidRPr="00CB2111">
        <w:rPr>
          <w:rFonts w:cs="Times New Roman"/>
          <w:b/>
          <w:color w:val="009900"/>
          <w:sz w:val="28"/>
        </w:rPr>
        <w:t>, Ph.D.</w:t>
      </w:r>
    </w:p>
    <w:p w:rsidR="00864D64" w:rsidRPr="00CB2111" w:rsidRDefault="00864D64" w:rsidP="00CB2111">
      <w:pPr>
        <w:pStyle w:val="Odstavecseseznamem"/>
        <w:numPr>
          <w:ilvl w:val="0"/>
          <w:numId w:val="14"/>
        </w:numPr>
        <w:rPr>
          <w:sz w:val="24"/>
        </w:rPr>
      </w:pPr>
      <w:r w:rsidRPr="00CB2111">
        <w:rPr>
          <w:b/>
          <w:sz w:val="24"/>
        </w:rPr>
        <w:t>Porovnání kognitivní náročnosti otázek v písemných testech z přírodopisu na 2. stupni základních škol a v odpovídajících ročnících víceletých gymnázií.</w:t>
      </w:r>
    </w:p>
    <w:p w:rsidR="00864D64" w:rsidRPr="00CB2111" w:rsidRDefault="00864D64" w:rsidP="00CB2111">
      <w:pPr>
        <w:pStyle w:val="Odstavecseseznamem"/>
        <w:jc w:val="both"/>
        <w:rPr>
          <w:sz w:val="24"/>
        </w:rPr>
      </w:pPr>
      <w:r w:rsidRPr="00CB2111">
        <w:rPr>
          <w:i/>
          <w:sz w:val="24"/>
        </w:rPr>
        <w:t xml:space="preserve">Diplomová práce bude zaměřena na analýzu otázek, které učitelé přírodopisu využívají ve výuce k testování znalostí žáků. Hodnoceno bude jednak zastoupení různých typů testových otázek (položek) v testech a dále jejich kognitivní náročnost s využitím revidované Bloomovy taxonomie. Výzkum bude realizován na reprezentativním vzorku testů učitelů přírodopisu na ZŠ a biologie na nižším stupni víceletých gymnázií. </w:t>
      </w:r>
    </w:p>
    <w:p w:rsidR="00864D64" w:rsidRPr="00CB2111" w:rsidRDefault="00864D64" w:rsidP="00CB2111">
      <w:pPr>
        <w:pStyle w:val="Odstavecseseznamem"/>
        <w:numPr>
          <w:ilvl w:val="0"/>
          <w:numId w:val="14"/>
        </w:numPr>
        <w:spacing w:after="0"/>
        <w:rPr>
          <w:b/>
          <w:sz w:val="24"/>
        </w:rPr>
      </w:pPr>
      <w:r w:rsidRPr="00CB2111">
        <w:rPr>
          <w:b/>
          <w:sz w:val="24"/>
        </w:rPr>
        <w:t>Porovnání znalostí biologických objektů u žáků základních škol a víceletých gymnázií.</w:t>
      </w:r>
    </w:p>
    <w:p w:rsidR="00864D64" w:rsidRPr="00CB2111" w:rsidRDefault="00864D64" w:rsidP="00864D64">
      <w:pPr>
        <w:spacing w:after="0" w:line="259" w:lineRule="auto"/>
        <w:rPr>
          <w:b/>
          <w:sz w:val="12"/>
        </w:rPr>
      </w:pPr>
    </w:p>
    <w:p w:rsidR="00864D64" w:rsidRPr="00CB2111" w:rsidRDefault="00864D64" w:rsidP="00CB2111">
      <w:pPr>
        <w:pStyle w:val="Odstavecseseznamem"/>
        <w:spacing w:after="0"/>
        <w:jc w:val="both"/>
        <w:rPr>
          <w:b/>
          <w:sz w:val="24"/>
        </w:rPr>
      </w:pPr>
      <w:r w:rsidRPr="00CB2111">
        <w:rPr>
          <w:i/>
          <w:sz w:val="24"/>
        </w:rPr>
        <w:t xml:space="preserve">Diplomová práce bude dle zájmu diplomanta zaměřena na studium žákovských znalostí botanických, zoologických či geologických objektů. Teoretická část bude </w:t>
      </w:r>
      <w:r w:rsidRPr="00CB2111">
        <w:rPr>
          <w:i/>
          <w:sz w:val="24"/>
        </w:rPr>
        <w:lastRenderedPageBreak/>
        <w:t xml:space="preserve">zaměřena jednak na rešeršní shrnutí výzkumných šetření provedených v dané problematice a dále bude obsahovat komparativní analýzu druhů vybrané skupiny organismů v učebnicích přírodopisu pro základní školy. V praktické části pak budou testována schopnost žáků identifikovat zvolené biologické objekty, porovnány budou znalosti žáků ZŠ a víceletých gymnázií, přičemž bude sledován vliv dalších faktorů, např. výukových metod, které používá učitel přírodopisu.  </w:t>
      </w:r>
    </w:p>
    <w:p w:rsidR="00864D64" w:rsidRPr="00CB2111" w:rsidRDefault="00864D64" w:rsidP="00864D64">
      <w:pPr>
        <w:spacing w:after="0"/>
        <w:rPr>
          <w:sz w:val="16"/>
        </w:rPr>
      </w:pPr>
    </w:p>
    <w:p w:rsidR="00864D64" w:rsidRPr="00CB2111" w:rsidRDefault="00864D64" w:rsidP="00CB2111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CB2111">
        <w:rPr>
          <w:b/>
          <w:sz w:val="24"/>
        </w:rPr>
        <w:t>Znalost obsahu u studentů učitelství přírodopisu a biologie.</w:t>
      </w:r>
    </w:p>
    <w:p w:rsidR="00864D64" w:rsidRPr="00CB2111" w:rsidRDefault="00864D64" w:rsidP="00CB2111">
      <w:pPr>
        <w:pStyle w:val="Odstavecseseznamem"/>
        <w:jc w:val="both"/>
        <w:rPr>
          <w:sz w:val="24"/>
        </w:rPr>
      </w:pPr>
      <w:r w:rsidRPr="00CB2111">
        <w:rPr>
          <w:i/>
          <w:sz w:val="24"/>
        </w:rPr>
        <w:t>Cílem diplomové práce bude zjistit úroveň znalostí obsahu u studentů učitelství přírodopisu (biologie). Teoretická část bude zaměřena na rešeršní shrnutí problematiky znalosti obsahu/didaktické znalosti obsahu a výsledků vybraných výzkumných šetření na toto téma. V praktické části diplomové práce bude s využitím didaktického testu vlastní konstrukce (nebo standardizovaného didaktického testu) znalost obsahu u studentů učitelství přírodopisu 1. ročníku bakalářského studia a 2. ročníku navazujícího magisterského studia.</w:t>
      </w:r>
    </w:p>
    <w:p w:rsidR="00864D64" w:rsidRPr="00CB2111" w:rsidRDefault="00864D64" w:rsidP="00CB2111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CB2111">
        <w:rPr>
          <w:b/>
          <w:sz w:val="24"/>
        </w:rPr>
        <w:t xml:space="preserve">Komplexní didaktická analýza nové řady učebnic a pracovních sešitů přírodopisu nakladatelství </w:t>
      </w:r>
      <w:proofErr w:type="spellStart"/>
      <w:r w:rsidRPr="00CB2111">
        <w:rPr>
          <w:b/>
          <w:sz w:val="24"/>
        </w:rPr>
        <w:t>Prodos</w:t>
      </w:r>
      <w:proofErr w:type="spellEnd"/>
      <w:r w:rsidRPr="00CB2111">
        <w:rPr>
          <w:b/>
          <w:sz w:val="24"/>
        </w:rPr>
        <w:t>.</w:t>
      </w:r>
    </w:p>
    <w:p w:rsidR="00864D64" w:rsidRPr="00CB2111" w:rsidRDefault="00864D64" w:rsidP="00CB2111">
      <w:pPr>
        <w:pStyle w:val="Odstavecseseznamem"/>
        <w:jc w:val="both"/>
        <w:rPr>
          <w:sz w:val="24"/>
        </w:rPr>
      </w:pPr>
      <w:r w:rsidRPr="00CB2111">
        <w:rPr>
          <w:i/>
          <w:sz w:val="24"/>
        </w:rPr>
        <w:t>Diplomová práce bude zaměřena na komplexní didaktickou analýzu nové řady učebnic (6. </w:t>
      </w:r>
      <w:r w:rsidRPr="00CB2111">
        <w:rPr>
          <w:i/>
          <w:sz w:val="24"/>
        </w:rPr>
        <w:noBreakHyphen/>
        <w:t xml:space="preserve"> 9. ročník) přírodopisu nakladatelství </w:t>
      </w:r>
      <w:proofErr w:type="spellStart"/>
      <w:r w:rsidRPr="00CB2111">
        <w:rPr>
          <w:i/>
          <w:sz w:val="24"/>
        </w:rPr>
        <w:t>Prodos</w:t>
      </w:r>
      <w:proofErr w:type="spellEnd"/>
      <w:r w:rsidRPr="00CB2111">
        <w:rPr>
          <w:i/>
          <w:sz w:val="24"/>
        </w:rPr>
        <w:t>. Hodnoceny budou následující parametry: didaktická vybavenost učebnice, obtížnost textu, kognitivní náročnost učebních úloh v učebnici a obrazové prvky v učebnici.</w:t>
      </w:r>
    </w:p>
    <w:p w:rsidR="00864D64" w:rsidRPr="00CB2111" w:rsidRDefault="00864D64" w:rsidP="00CB2111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CB2111">
        <w:rPr>
          <w:b/>
          <w:sz w:val="24"/>
        </w:rPr>
        <w:t>Tvorba učebních úloh z přírodopisu ve vazbě na standardy pro základní vzdělávání.</w:t>
      </w:r>
    </w:p>
    <w:p w:rsidR="00864D64" w:rsidRPr="00CB2111" w:rsidRDefault="00864D64" w:rsidP="00CB2111">
      <w:pPr>
        <w:pStyle w:val="Odstavecseseznamem"/>
        <w:jc w:val="both"/>
        <w:rPr>
          <w:sz w:val="24"/>
        </w:rPr>
      </w:pPr>
      <w:r w:rsidRPr="00CB2111">
        <w:rPr>
          <w:i/>
          <w:sz w:val="24"/>
        </w:rPr>
        <w:t>V rámci diplomové práce budou vytvořeny učební úlohy z přírodopisu dle aktuálního návrhu standardů pro vzdělávací obor přírodopis (dle platné verze RVP ZV). Učební úlohy budou pokrývat všechny tematické okruhy uvedené v RVP ZV (návrhu standardů, které z RVP vychází) a různé úrovně kognitivní náročnosti dle revidované Bloomovy taxonomie. Všechny učební úlohy budou v praxi ověřeny na reprezentativním vzorku žáků ZŠ a víceletých gymnázií, součástí DP bude statistická analýza výsledků testování.</w:t>
      </w:r>
      <w:r w:rsidRPr="00CB2111">
        <w:rPr>
          <w:b/>
          <w:i/>
          <w:sz w:val="24"/>
        </w:rPr>
        <w:t xml:space="preserve">  </w:t>
      </w:r>
    </w:p>
    <w:p w:rsidR="00E8077E" w:rsidRPr="00CB2111" w:rsidRDefault="00E8077E" w:rsidP="00E8077E">
      <w:pPr>
        <w:rPr>
          <w:rFonts w:cs="Times New Roman"/>
          <w:b/>
          <w:color w:val="009900"/>
          <w:sz w:val="28"/>
        </w:rPr>
      </w:pPr>
      <w:r w:rsidRPr="00CB2111">
        <w:rPr>
          <w:rFonts w:cs="Times New Roman"/>
          <w:b/>
          <w:color w:val="009900"/>
          <w:sz w:val="28"/>
        </w:rPr>
        <w:t>Doc. Ing. Šárka Hladilová, CSc.</w:t>
      </w:r>
    </w:p>
    <w:p w:rsidR="00E8077E" w:rsidRPr="00CB2111" w:rsidRDefault="00E8077E" w:rsidP="009A00EB">
      <w:pPr>
        <w:pStyle w:val="Odstavecseseznamem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>Významné geologické/paleontologické lokality v okolí</w:t>
      </w:r>
      <w:proofErr w:type="gramStart"/>
      <w:r w:rsidRPr="00CB2111">
        <w:rPr>
          <w:rFonts w:cs="Times New Roman"/>
          <w:b/>
          <w:sz w:val="24"/>
          <w:szCs w:val="24"/>
        </w:rPr>
        <w:t>…..a jejich</w:t>
      </w:r>
      <w:proofErr w:type="gramEnd"/>
      <w:r w:rsidRPr="00CB2111">
        <w:rPr>
          <w:rFonts w:cs="Times New Roman"/>
          <w:b/>
          <w:sz w:val="24"/>
          <w:szCs w:val="24"/>
        </w:rPr>
        <w:t xml:space="preserve"> využití ve výuce</w:t>
      </w:r>
    </w:p>
    <w:p w:rsidR="00E8077E" w:rsidRPr="00CB2111" w:rsidRDefault="00E8077E" w:rsidP="009A00EB">
      <w:pPr>
        <w:pStyle w:val="Odstavecseseznamem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>Geologická stavba širšího okolí …</w:t>
      </w:r>
      <w:proofErr w:type="gramStart"/>
      <w:r w:rsidRPr="00CB2111">
        <w:rPr>
          <w:rFonts w:cs="Times New Roman"/>
          <w:b/>
          <w:sz w:val="24"/>
          <w:szCs w:val="24"/>
        </w:rPr>
        <w:t>…. a tvorba</w:t>
      </w:r>
      <w:proofErr w:type="gramEnd"/>
      <w:r w:rsidRPr="00CB2111">
        <w:rPr>
          <w:rFonts w:cs="Times New Roman"/>
          <w:b/>
          <w:sz w:val="24"/>
          <w:szCs w:val="24"/>
        </w:rPr>
        <w:t xml:space="preserve"> regionální geologické/paleontologické sbírky</w:t>
      </w:r>
    </w:p>
    <w:p w:rsidR="00E8077E" w:rsidRPr="00CB2111" w:rsidRDefault="00E8077E" w:rsidP="009A00EB">
      <w:pPr>
        <w:pStyle w:val="Odstavecseseznamem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>Případové paleontologické studie fosilních bezobratlých</w:t>
      </w:r>
    </w:p>
    <w:p w:rsidR="007B68BF" w:rsidRPr="008C6371" w:rsidRDefault="007B68BF" w:rsidP="00066A8D">
      <w:pPr>
        <w:spacing w:line="240" w:lineRule="auto"/>
        <w:ind w:left="360"/>
        <w:rPr>
          <w:rFonts w:cs="Times New Roman"/>
          <w:b/>
          <w:color w:val="FF0000"/>
          <w:sz w:val="28"/>
          <w:szCs w:val="28"/>
        </w:rPr>
      </w:pPr>
    </w:p>
    <w:p w:rsidR="00066A8D" w:rsidRPr="00CB2111" w:rsidRDefault="00066A8D" w:rsidP="00864D64">
      <w:pPr>
        <w:spacing w:line="240" w:lineRule="auto"/>
        <w:rPr>
          <w:rFonts w:cs="Times New Roman"/>
          <w:b/>
          <w:color w:val="009900"/>
          <w:sz w:val="28"/>
          <w:szCs w:val="28"/>
        </w:rPr>
      </w:pPr>
      <w:proofErr w:type="spellStart"/>
      <w:proofErr w:type="gramStart"/>
      <w:r w:rsidRPr="00CB2111">
        <w:rPr>
          <w:rFonts w:cs="Times New Roman"/>
          <w:b/>
          <w:color w:val="009900"/>
          <w:sz w:val="28"/>
          <w:szCs w:val="28"/>
        </w:rPr>
        <w:t>RNDr.Zbyněk</w:t>
      </w:r>
      <w:proofErr w:type="spellEnd"/>
      <w:proofErr w:type="gramEnd"/>
      <w:r w:rsidRPr="00CB2111">
        <w:rPr>
          <w:rFonts w:cs="Times New Roman"/>
          <w:b/>
          <w:color w:val="009900"/>
          <w:sz w:val="28"/>
          <w:szCs w:val="28"/>
        </w:rPr>
        <w:t xml:space="preserve"> </w:t>
      </w:r>
      <w:proofErr w:type="spellStart"/>
      <w:r w:rsidRPr="00CB2111">
        <w:rPr>
          <w:rFonts w:cs="Times New Roman"/>
          <w:b/>
          <w:color w:val="009900"/>
          <w:sz w:val="28"/>
          <w:szCs w:val="28"/>
        </w:rPr>
        <w:t>Hradílek</w:t>
      </w:r>
      <w:proofErr w:type="spellEnd"/>
      <w:r w:rsidRPr="00CB2111">
        <w:rPr>
          <w:rFonts w:cs="Times New Roman"/>
          <w:b/>
          <w:color w:val="009900"/>
          <w:sz w:val="28"/>
          <w:szCs w:val="28"/>
        </w:rPr>
        <w:t>, Ph.D.</w:t>
      </w:r>
    </w:p>
    <w:p w:rsidR="00066A8D" w:rsidRPr="00CB2111" w:rsidRDefault="00066A8D" w:rsidP="00066A8D">
      <w:pPr>
        <w:pStyle w:val="Odstavecseseznamem"/>
        <w:numPr>
          <w:ilvl w:val="0"/>
          <w:numId w:val="10"/>
        </w:numPr>
        <w:spacing w:line="240" w:lineRule="auto"/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>Botanický průzkum vybraného území.</w:t>
      </w:r>
    </w:p>
    <w:p w:rsidR="00066A8D" w:rsidRPr="00CB2111" w:rsidRDefault="00066A8D" w:rsidP="00066A8D">
      <w:pPr>
        <w:pStyle w:val="Odstavecseseznamem"/>
        <w:spacing w:line="240" w:lineRule="auto"/>
        <w:rPr>
          <w:rFonts w:cs="Times New Roman"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>(</w:t>
      </w:r>
      <w:r w:rsidRPr="00CB2111">
        <w:rPr>
          <w:rFonts w:cs="Times New Roman"/>
          <w:sz w:val="24"/>
          <w:szCs w:val="24"/>
        </w:rPr>
        <w:t>upřesnění tématu po konzultaci)</w:t>
      </w:r>
    </w:p>
    <w:p w:rsidR="00864D64" w:rsidRPr="008C6371" w:rsidRDefault="00864D64" w:rsidP="002A55A5">
      <w:pPr>
        <w:rPr>
          <w:rFonts w:cs="Times New Roman"/>
          <w:b/>
          <w:color w:val="FF0000"/>
          <w:sz w:val="28"/>
        </w:rPr>
      </w:pPr>
    </w:p>
    <w:p w:rsidR="00864D64" w:rsidRPr="008C6371" w:rsidRDefault="00864D64" w:rsidP="002A55A5">
      <w:pPr>
        <w:rPr>
          <w:rFonts w:cs="Times New Roman"/>
          <w:b/>
          <w:color w:val="FF0000"/>
          <w:sz w:val="28"/>
        </w:rPr>
      </w:pPr>
    </w:p>
    <w:p w:rsidR="002A55A5" w:rsidRPr="00CB2111" w:rsidRDefault="002A55A5" w:rsidP="002A55A5">
      <w:pPr>
        <w:rPr>
          <w:rFonts w:cs="Times New Roman"/>
          <w:b/>
          <w:color w:val="009900"/>
          <w:sz w:val="28"/>
        </w:rPr>
      </w:pPr>
      <w:r w:rsidRPr="00CB2111">
        <w:rPr>
          <w:rFonts w:cs="Times New Roman"/>
          <w:b/>
          <w:color w:val="009900"/>
          <w:sz w:val="28"/>
        </w:rPr>
        <w:lastRenderedPageBreak/>
        <w:t>Mgr. Jitka Kopecká, Ph.D.</w:t>
      </w:r>
    </w:p>
    <w:p w:rsidR="0030002D" w:rsidRPr="00CB2111" w:rsidRDefault="00066A8D" w:rsidP="00066A8D">
      <w:pPr>
        <w:pStyle w:val="Odstavecseseznamem"/>
        <w:numPr>
          <w:ilvl w:val="0"/>
          <w:numId w:val="11"/>
        </w:numPr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 xml:space="preserve">Didaktické konstrukty ve výuce geologie </w:t>
      </w:r>
    </w:p>
    <w:p w:rsidR="00066A8D" w:rsidRPr="00CB2111" w:rsidRDefault="00066A8D" w:rsidP="00066A8D">
      <w:pPr>
        <w:pStyle w:val="Odstavecseseznamem"/>
        <w:rPr>
          <w:rFonts w:cs="Times New Roman"/>
          <w:i/>
          <w:sz w:val="24"/>
          <w:szCs w:val="24"/>
        </w:rPr>
      </w:pPr>
      <w:r w:rsidRPr="00CB2111">
        <w:rPr>
          <w:rFonts w:cs="Times New Roman"/>
          <w:i/>
          <w:sz w:val="24"/>
          <w:szCs w:val="24"/>
        </w:rPr>
        <w:t>(</w:t>
      </w:r>
      <w:r w:rsidR="006F08B6" w:rsidRPr="00CB2111">
        <w:rPr>
          <w:rFonts w:cs="Times New Roman"/>
          <w:i/>
          <w:sz w:val="24"/>
          <w:szCs w:val="24"/>
        </w:rPr>
        <w:t>P</w:t>
      </w:r>
      <w:r w:rsidRPr="00CB2111">
        <w:rPr>
          <w:rFonts w:cs="Times New Roman"/>
          <w:i/>
          <w:sz w:val="24"/>
          <w:szCs w:val="24"/>
        </w:rPr>
        <w:t>ráce bude zaměřena na analýzu aktuálních vybraných textových výukových pomůcek využívaných ve výuce geologie a jejich inovaci a tvorbu s ohledem na obsahovou náročnost učiva. Nově vytvořené konstrukty budou ověřeny ve výuce)</w:t>
      </w:r>
    </w:p>
    <w:p w:rsidR="002210B5" w:rsidRPr="00CB2111" w:rsidRDefault="007B68BF" w:rsidP="007B68BF">
      <w:pPr>
        <w:pStyle w:val="Odstavecseseznamem"/>
        <w:numPr>
          <w:ilvl w:val="0"/>
          <w:numId w:val="11"/>
        </w:numPr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 xml:space="preserve">Analýza očekávaných výstupů výuky geologie na ZŠ </w:t>
      </w:r>
      <w:r w:rsidR="00864D64" w:rsidRPr="00CB2111">
        <w:rPr>
          <w:rFonts w:cs="Times New Roman"/>
          <w:b/>
          <w:sz w:val="24"/>
          <w:szCs w:val="24"/>
        </w:rPr>
        <w:t>(</w:t>
      </w:r>
      <w:r w:rsidRPr="00CB2111">
        <w:rPr>
          <w:rFonts w:cs="Times New Roman"/>
          <w:b/>
          <w:sz w:val="24"/>
          <w:szCs w:val="24"/>
        </w:rPr>
        <w:t xml:space="preserve">a odpovídajících ročnících víceletých gymnázií v kontextu </w:t>
      </w:r>
      <w:r w:rsidR="00864D64" w:rsidRPr="00CB2111">
        <w:rPr>
          <w:rFonts w:cs="Times New Roman"/>
          <w:b/>
          <w:sz w:val="24"/>
          <w:szCs w:val="24"/>
        </w:rPr>
        <w:t xml:space="preserve">kognitivní náročnosti výukových cílů a naplňování klíčových kompetencí </w:t>
      </w:r>
    </w:p>
    <w:p w:rsidR="00864D64" w:rsidRPr="00CB2111" w:rsidRDefault="006F08B6" w:rsidP="00864D64">
      <w:pPr>
        <w:pStyle w:val="Odstavecseseznamem"/>
        <w:rPr>
          <w:rFonts w:cs="Times New Roman"/>
          <w:sz w:val="24"/>
          <w:szCs w:val="24"/>
        </w:rPr>
      </w:pPr>
      <w:r w:rsidRPr="00CB2111">
        <w:rPr>
          <w:rFonts w:cs="Times New Roman"/>
          <w:sz w:val="24"/>
          <w:szCs w:val="24"/>
        </w:rPr>
        <w:t>(</w:t>
      </w:r>
      <w:r w:rsidRPr="00CB2111">
        <w:rPr>
          <w:rFonts w:cs="Times New Roman"/>
          <w:i/>
          <w:sz w:val="24"/>
          <w:szCs w:val="24"/>
        </w:rPr>
        <w:t>P</w:t>
      </w:r>
      <w:r w:rsidR="00864D64" w:rsidRPr="00CB2111">
        <w:rPr>
          <w:rFonts w:cs="Times New Roman"/>
          <w:i/>
          <w:sz w:val="24"/>
          <w:szCs w:val="24"/>
        </w:rPr>
        <w:t xml:space="preserve">ráce bude zaměřena na obsahovou analýzu očekávaných výstupů ve výuce geologie </w:t>
      </w:r>
      <w:r w:rsidR="00EA35FB" w:rsidRPr="00CB2111">
        <w:rPr>
          <w:rFonts w:cs="Times New Roman"/>
          <w:i/>
          <w:sz w:val="24"/>
          <w:szCs w:val="24"/>
        </w:rPr>
        <w:t xml:space="preserve">ve </w:t>
      </w:r>
      <w:r w:rsidR="00864D64" w:rsidRPr="00CB2111">
        <w:rPr>
          <w:rFonts w:cs="Times New Roman"/>
          <w:i/>
          <w:sz w:val="24"/>
          <w:szCs w:val="24"/>
        </w:rPr>
        <w:t xml:space="preserve">vybraných </w:t>
      </w:r>
      <w:r w:rsidR="00EA35FB" w:rsidRPr="00CB2111">
        <w:rPr>
          <w:rFonts w:cs="Times New Roman"/>
          <w:i/>
          <w:sz w:val="24"/>
          <w:szCs w:val="24"/>
        </w:rPr>
        <w:t xml:space="preserve">ŠVP </w:t>
      </w:r>
      <w:r w:rsidR="00864D64" w:rsidRPr="00CB2111">
        <w:rPr>
          <w:rFonts w:cs="Times New Roman"/>
          <w:i/>
          <w:sz w:val="24"/>
          <w:szCs w:val="24"/>
        </w:rPr>
        <w:t xml:space="preserve">základních školách/víceletých gymnázií. Stanovené očekávané výstupy budou hodnoceny v kontextu kognitivní náročnosti výukových cílů na základě revidované Bloomovy klasifikace </w:t>
      </w:r>
      <w:r w:rsidRPr="00CB2111">
        <w:rPr>
          <w:rFonts w:cs="Times New Roman"/>
          <w:i/>
          <w:sz w:val="24"/>
          <w:szCs w:val="24"/>
        </w:rPr>
        <w:t xml:space="preserve">a následně korelovány se klíčovými </w:t>
      </w:r>
      <w:r w:rsidR="00EA35FB" w:rsidRPr="00CB2111">
        <w:rPr>
          <w:rFonts w:cs="Times New Roman"/>
          <w:i/>
          <w:sz w:val="24"/>
          <w:szCs w:val="24"/>
        </w:rPr>
        <w:t>kompetencemi definovány</w:t>
      </w:r>
      <w:r w:rsidRPr="00CB2111">
        <w:rPr>
          <w:rFonts w:cs="Times New Roman"/>
          <w:i/>
          <w:sz w:val="24"/>
          <w:szCs w:val="24"/>
        </w:rPr>
        <w:t xml:space="preserve"> v konkrétním ŠVP</w:t>
      </w:r>
      <w:r w:rsidRPr="00CB2111">
        <w:rPr>
          <w:rFonts w:cs="Times New Roman"/>
          <w:sz w:val="24"/>
          <w:szCs w:val="24"/>
        </w:rPr>
        <w:t>)</w:t>
      </w:r>
    </w:p>
    <w:p w:rsidR="0030002D" w:rsidRPr="00CB2111" w:rsidRDefault="0030002D" w:rsidP="0030002D">
      <w:pPr>
        <w:rPr>
          <w:rFonts w:cs="Times New Roman"/>
          <w:b/>
          <w:color w:val="009900"/>
          <w:sz w:val="28"/>
          <w:szCs w:val="28"/>
        </w:rPr>
      </w:pPr>
      <w:r w:rsidRPr="00CB2111">
        <w:rPr>
          <w:rFonts w:cs="Times New Roman"/>
          <w:b/>
          <w:color w:val="009900"/>
          <w:sz w:val="28"/>
          <w:szCs w:val="28"/>
        </w:rPr>
        <w:t>Doc. RNDr. Jitka Málková, CSc.</w:t>
      </w:r>
    </w:p>
    <w:p w:rsidR="007B68BF" w:rsidRPr="00CB2111" w:rsidRDefault="007B68BF" w:rsidP="004A238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 xml:space="preserve">Návrh </w:t>
      </w:r>
      <w:proofErr w:type="spellStart"/>
      <w:r w:rsidRPr="00CB2111">
        <w:rPr>
          <w:rFonts w:cs="Times New Roman"/>
          <w:b/>
          <w:sz w:val="24"/>
          <w:szCs w:val="24"/>
        </w:rPr>
        <w:t>geobioekologické</w:t>
      </w:r>
      <w:proofErr w:type="spellEnd"/>
      <w:r w:rsidRPr="00CB2111">
        <w:rPr>
          <w:rFonts w:cs="Times New Roman"/>
          <w:b/>
          <w:sz w:val="24"/>
          <w:szCs w:val="24"/>
        </w:rPr>
        <w:t xml:space="preserve"> naučné stezky ve vybraném chráněném území pro ZŠ</w:t>
      </w:r>
    </w:p>
    <w:p w:rsidR="007B68BF" w:rsidRPr="00CB2111" w:rsidRDefault="007B68BF" w:rsidP="004A238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 xml:space="preserve">Návrh </w:t>
      </w:r>
      <w:proofErr w:type="spellStart"/>
      <w:r w:rsidRPr="00CB2111">
        <w:rPr>
          <w:rFonts w:cs="Times New Roman"/>
          <w:b/>
          <w:sz w:val="24"/>
          <w:szCs w:val="24"/>
        </w:rPr>
        <w:t>geobioekologické</w:t>
      </w:r>
      <w:proofErr w:type="spellEnd"/>
      <w:r w:rsidRPr="00CB2111">
        <w:rPr>
          <w:rFonts w:cs="Times New Roman"/>
          <w:b/>
          <w:sz w:val="24"/>
          <w:szCs w:val="24"/>
        </w:rPr>
        <w:t xml:space="preserve"> naučné stezky ve vybraném chráněném území pro SŠ</w:t>
      </w:r>
    </w:p>
    <w:p w:rsidR="007B68BF" w:rsidRPr="00CB2111" w:rsidRDefault="007B68BF" w:rsidP="004A238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>Návrhy a ověření pracovních listů pro ekologickou výchovu na ZŠ</w:t>
      </w:r>
    </w:p>
    <w:p w:rsidR="007B68BF" w:rsidRPr="00CB2111" w:rsidRDefault="007B68BF" w:rsidP="004A238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>Návrhy a ověření pracovních listů pro ekologickou výchovu na SŠ</w:t>
      </w:r>
    </w:p>
    <w:p w:rsidR="007B68BF" w:rsidRPr="00CB2111" w:rsidRDefault="007B68BF" w:rsidP="004A238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CB2111">
        <w:rPr>
          <w:rFonts w:cs="Times New Roman"/>
          <w:b/>
          <w:sz w:val="24"/>
          <w:szCs w:val="24"/>
        </w:rPr>
        <w:t>Návrh botanicky a ekologicky zaměřené naučné stezky pro vybranou základní školu</w:t>
      </w:r>
    </w:p>
    <w:p w:rsidR="0030002D" w:rsidRPr="004A2382" w:rsidRDefault="008C6371" w:rsidP="004A2382">
      <w:pPr>
        <w:jc w:val="both"/>
        <w:rPr>
          <w:rFonts w:cs="Times New Roman"/>
          <w:b/>
          <w:color w:val="009900"/>
          <w:sz w:val="28"/>
          <w:szCs w:val="28"/>
        </w:rPr>
      </w:pPr>
      <w:r w:rsidRPr="004A2382">
        <w:rPr>
          <w:rFonts w:cs="Times New Roman"/>
          <w:b/>
          <w:color w:val="009900"/>
          <w:sz w:val="28"/>
          <w:szCs w:val="28"/>
        </w:rPr>
        <w:t>Mgr. Monika Morris, Ph.D.</w:t>
      </w:r>
      <w:r w:rsidR="0030002D" w:rsidRPr="004A2382">
        <w:rPr>
          <w:rFonts w:cs="Times New Roman"/>
          <w:sz w:val="24"/>
          <w:szCs w:val="24"/>
        </w:rPr>
        <w:tab/>
      </w:r>
      <w:r w:rsidR="0030002D" w:rsidRPr="004A2382">
        <w:rPr>
          <w:rFonts w:cs="Times New Roman"/>
          <w:sz w:val="24"/>
          <w:szCs w:val="24"/>
        </w:rPr>
        <w:tab/>
      </w:r>
      <w:r w:rsidR="0030002D" w:rsidRPr="004A2382">
        <w:rPr>
          <w:rFonts w:cs="Times New Roman"/>
          <w:sz w:val="24"/>
          <w:szCs w:val="24"/>
        </w:rPr>
        <w:tab/>
      </w:r>
      <w:r w:rsidR="0030002D" w:rsidRPr="004A2382">
        <w:rPr>
          <w:rFonts w:cs="Times New Roman"/>
        </w:rPr>
        <w:tab/>
      </w:r>
    </w:p>
    <w:p w:rsidR="008C6371" w:rsidRPr="004A2382" w:rsidRDefault="008C6371" w:rsidP="004A2382">
      <w:pPr>
        <w:pStyle w:val="Odstavecseseznamem"/>
        <w:numPr>
          <w:ilvl w:val="0"/>
          <w:numId w:val="11"/>
        </w:numPr>
        <w:spacing w:after="0" w:line="360" w:lineRule="auto"/>
        <w:rPr>
          <w:b/>
          <w:bCs/>
          <w:sz w:val="24"/>
          <w:szCs w:val="24"/>
        </w:rPr>
      </w:pPr>
      <w:r w:rsidRPr="004A2382">
        <w:rPr>
          <w:b/>
          <w:bCs/>
          <w:sz w:val="24"/>
          <w:szCs w:val="24"/>
        </w:rPr>
        <w:t>Návrh a realizace dlouhodobé mimotřídní aktivity pro školní ekologickou výchovu</w:t>
      </w:r>
    </w:p>
    <w:p w:rsidR="008C6371" w:rsidRPr="004A2382" w:rsidRDefault="008C6371" w:rsidP="004A2382">
      <w:pPr>
        <w:pStyle w:val="Odstavecseseznamem"/>
        <w:numPr>
          <w:ilvl w:val="0"/>
          <w:numId w:val="11"/>
        </w:numPr>
        <w:spacing w:after="0" w:line="360" w:lineRule="auto"/>
        <w:rPr>
          <w:b/>
          <w:bCs/>
          <w:sz w:val="24"/>
          <w:szCs w:val="24"/>
        </w:rPr>
      </w:pPr>
      <w:r w:rsidRPr="004A2382">
        <w:rPr>
          <w:b/>
          <w:bCs/>
          <w:sz w:val="24"/>
          <w:szCs w:val="24"/>
        </w:rPr>
        <w:t>Analýza role koordinátora environmentální výchovy ve školní praxi</w:t>
      </w:r>
    </w:p>
    <w:p w:rsidR="008C6371" w:rsidRPr="004A2382" w:rsidRDefault="008C6371" w:rsidP="004A2382">
      <w:pPr>
        <w:pStyle w:val="Odstavecseseznamem"/>
        <w:numPr>
          <w:ilvl w:val="0"/>
          <w:numId w:val="11"/>
        </w:numPr>
        <w:spacing w:after="0" w:line="360" w:lineRule="auto"/>
        <w:rPr>
          <w:b/>
          <w:bCs/>
          <w:sz w:val="24"/>
          <w:szCs w:val="24"/>
        </w:rPr>
      </w:pPr>
      <w:r w:rsidRPr="004A2382">
        <w:rPr>
          <w:b/>
          <w:bCs/>
          <w:sz w:val="24"/>
          <w:szCs w:val="24"/>
        </w:rPr>
        <w:t xml:space="preserve">Učivo antropologie v současných učebnicích přírodopisu </w:t>
      </w:r>
    </w:p>
    <w:p w:rsidR="008C6371" w:rsidRPr="004A2382" w:rsidRDefault="008C6371" w:rsidP="004A2382">
      <w:pPr>
        <w:pStyle w:val="Odstavecseseznamem"/>
        <w:numPr>
          <w:ilvl w:val="0"/>
          <w:numId w:val="11"/>
        </w:numPr>
        <w:spacing w:after="0" w:line="360" w:lineRule="auto"/>
        <w:rPr>
          <w:b/>
          <w:bCs/>
          <w:sz w:val="24"/>
          <w:szCs w:val="24"/>
        </w:rPr>
      </w:pPr>
      <w:r w:rsidRPr="004A2382">
        <w:rPr>
          <w:b/>
          <w:bCs/>
          <w:sz w:val="24"/>
          <w:szCs w:val="24"/>
        </w:rPr>
        <w:t>Vztah životního prostředí a potřeb člověka ve vybraném regionu</w:t>
      </w:r>
    </w:p>
    <w:p w:rsidR="00341600" w:rsidRDefault="00341600" w:rsidP="00C76251">
      <w:pPr>
        <w:tabs>
          <w:tab w:val="left" w:pos="3465"/>
        </w:tabs>
        <w:spacing w:after="0" w:line="360" w:lineRule="auto"/>
        <w:rPr>
          <w:sz w:val="24"/>
          <w:szCs w:val="24"/>
        </w:rPr>
      </w:pPr>
    </w:p>
    <w:p w:rsidR="00C76251" w:rsidRPr="004A2382" w:rsidRDefault="00C76251" w:rsidP="00C76251">
      <w:pPr>
        <w:spacing w:after="0" w:line="240" w:lineRule="auto"/>
        <w:rPr>
          <w:b/>
          <w:color w:val="009900"/>
          <w:sz w:val="28"/>
          <w:szCs w:val="28"/>
        </w:rPr>
      </w:pPr>
      <w:r w:rsidRPr="004A2382">
        <w:rPr>
          <w:b/>
          <w:color w:val="009900"/>
          <w:sz w:val="28"/>
          <w:szCs w:val="28"/>
        </w:rPr>
        <w:t>Ing. Pavlína Škardová, Ph.D.</w:t>
      </w:r>
    </w:p>
    <w:p w:rsidR="00C76251" w:rsidRDefault="00C76251" w:rsidP="00C76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76251" w:rsidRDefault="00C76251" w:rsidP="00C76251">
      <w:pPr>
        <w:pStyle w:val="Odstavecseseznamem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Využití vybraného městského parku ve výuce pěstitelství a při mimoškolních aktivitách.</w:t>
      </w:r>
    </w:p>
    <w:p w:rsidR="00C76251" w:rsidRDefault="00C76251" w:rsidP="00C76251">
      <w:pPr>
        <w:pStyle w:val="Odstavecseseznamem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Využití vybrané botanické zahrady ve výuce pěstitelství a při mimoškolních aktivitách.</w:t>
      </w:r>
    </w:p>
    <w:p w:rsidR="00C76251" w:rsidRDefault="00C76251" w:rsidP="00C76251">
      <w:pPr>
        <w:pStyle w:val="Odstavecseseznamem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Návrh úpravy zvoleného školního pozemku s jeho následným využitím ve výuce a při mimoškolních aktivitách.</w:t>
      </w:r>
    </w:p>
    <w:p w:rsidR="00C76251" w:rsidRDefault="00C76251" w:rsidP="00C76251"/>
    <w:p w:rsidR="00C76251" w:rsidRPr="00C76251" w:rsidRDefault="00C76251" w:rsidP="00C76251">
      <w:pPr>
        <w:tabs>
          <w:tab w:val="left" w:pos="3465"/>
        </w:tabs>
        <w:spacing w:after="0" w:line="360" w:lineRule="auto"/>
        <w:rPr>
          <w:sz w:val="24"/>
          <w:szCs w:val="24"/>
        </w:rPr>
      </w:pPr>
    </w:p>
    <w:p w:rsidR="00341600" w:rsidRPr="004A2382" w:rsidRDefault="00341600" w:rsidP="004A2382">
      <w:pPr>
        <w:tabs>
          <w:tab w:val="left" w:pos="3465"/>
        </w:tabs>
        <w:spacing w:after="0" w:line="360" w:lineRule="auto"/>
        <w:rPr>
          <w:b/>
          <w:color w:val="009900"/>
          <w:sz w:val="28"/>
          <w:szCs w:val="28"/>
        </w:rPr>
      </w:pPr>
      <w:r w:rsidRPr="004A2382">
        <w:rPr>
          <w:b/>
          <w:color w:val="009900"/>
          <w:sz w:val="28"/>
          <w:szCs w:val="28"/>
        </w:rPr>
        <w:lastRenderedPageBreak/>
        <w:t>Mgr. Jana Štěpánková, Ph.D.</w:t>
      </w:r>
    </w:p>
    <w:p w:rsidR="00341600" w:rsidRPr="004A2382" w:rsidRDefault="00341600" w:rsidP="004A2382">
      <w:pPr>
        <w:pStyle w:val="Odstavecseseznamem"/>
        <w:numPr>
          <w:ilvl w:val="0"/>
          <w:numId w:val="15"/>
        </w:num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 w:rsidRPr="004A2382">
        <w:rPr>
          <w:b/>
          <w:sz w:val="24"/>
          <w:szCs w:val="24"/>
        </w:rPr>
        <w:t>Algologický průzkum vybrané mokřadní lokality v České republice.</w:t>
      </w:r>
    </w:p>
    <w:p w:rsidR="008C6371" w:rsidRPr="004A2382" w:rsidRDefault="00341600" w:rsidP="004A2382">
      <w:pPr>
        <w:pStyle w:val="Odstavecseseznamem"/>
        <w:numPr>
          <w:ilvl w:val="0"/>
          <w:numId w:val="15"/>
        </w:num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 w:rsidRPr="004A2382">
        <w:rPr>
          <w:b/>
          <w:sz w:val="24"/>
          <w:szCs w:val="24"/>
        </w:rPr>
        <w:t>Využití bioindikačního potenciálu řas k hodnocení kvality vody ve zvolené lokalitě.</w:t>
      </w:r>
    </w:p>
    <w:p w:rsidR="00341600" w:rsidRPr="004A2382" w:rsidRDefault="00341600" w:rsidP="00341600">
      <w:pPr>
        <w:tabs>
          <w:tab w:val="left" w:pos="3465"/>
        </w:tabs>
        <w:spacing w:after="0" w:line="360" w:lineRule="auto"/>
        <w:rPr>
          <w:b/>
          <w:color w:val="009900"/>
          <w:sz w:val="28"/>
          <w:szCs w:val="28"/>
        </w:rPr>
      </w:pPr>
      <w:bookmarkStart w:id="0" w:name="_GoBack"/>
      <w:r w:rsidRPr="004A2382">
        <w:rPr>
          <w:b/>
          <w:color w:val="009900"/>
          <w:sz w:val="28"/>
          <w:szCs w:val="28"/>
        </w:rPr>
        <w:t>RNDr. Olga Vránová, Ph.D.</w:t>
      </w:r>
    </w:p>
    <w:bookmarkEnd w:id="0"/>
    <w:p w:rsidR="00341600" w:rsidRPr="004A2382" w:rsidRDefault="00341600" w:rsidP="004A2382">
      <w:pPr>
        <w:pStyle w:val="Odstavecseseznamem"/>
        <w:numPr>
          <w:ilvl w:val="0"/>
          <w:numId w:val="16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4A2382">
        <w:rPr>
          <w:rFonts w:eastAsia="Times New Roman" w:cs="Times New Roman"/>
          <w:b/>
          <w:sz w:val="24"/>
          <w:szCs w:val="24"/>
          <w:lang w:eastAsia="cs-CZ"/>
        </w:rPr>
        <w:t>Kvalita grafických prvků v nejnovějších učebnicích přírodopisu</w:t>
      </w:r>
    </w:p>
    <w:p w:rsidR="00341600" w:rsidRPr="004A2382" w:rsidRDefault="00341600" w:rsidP="004A2382">
      <w:pPr>
        <w:pStyle w:val="Odstavecseseznamem"/>
        <w:numPr>
          <w:ilvl w:val="0"/>
          <w:numId w:val="16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4A2382">
        <w:rPr>
          <w:rFonts w:eastAsia="Times New Roman" w:cs="Times New Roman"/>
          <w:b/>
          <w:sz w:val="24"/>
          <w:szCs w:val="24"/>
          <w:lang w:eastAsia="cs-CZ"/>
        </w:rPr>
        <w:t>Tvorba souboru biologických učebních úloh různé obtížnosti</w:t>
      </w:r>
    </w:p>
    <w:p w:rsidR="00341600" w:rsidRPr="004A2382" w:rsidRDefault="00341600" w:rsidP="004A2382">
      <w:pPr>
        <w:pStyle w:val="Odstavecseseznamem"/>
        <w:numPr>
          <w:ilvl w:val="0"/>
          <w:numId w:val="16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4A2382">
        <w:rPr>
          <w:rFonts w:eastAsia="Times New Roman" w:cs="Times New Roman"/>
          <w:b/>
          <w:sz w:val="24"/>
          <w:szCs w:val="24"/>
          <w:lang w:eastAsia="cs-CZ"/>
        </w:rPr>
        <w:t>Vliv použití pracovních listů (pro určité téma) na znalosti žáků</w:t>
      </w:r>
    </w:p>
    <w:p w:rsidR="00341600" w:rsidRPr="00B33FFF" w:rsidRDefault="00341600" w:rsidP="0034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002D" w:rsidRPr="008C6371" w:rsidRDefault="0030002D" w:rsidP="0030002D">
      <w:pPr>
        <w:rPr>
          <w:rFonts w:cs="Times New Roman"/>
          <w:b/>
          <w:sz w:val="28"/>
          <w:szCs w:val="28"/>
        </w:rPr>
      </w:pPr>
    </w:p>
    <w:p w:rsidR="007E0C87" w:rsidRPr="008C6371" w:rsidRDefault="007E0C87">
      <w:pPr>
        <w:rPr>
          <w:rFonts w:cs="Times New Roman"/>
          <w:sz w:val="24"/>
        </w:rPr>
      </w:pPr>
    </w:p>
    <w:p w:rsidR="0065566E" w:rsidRPr="008C6371" w:rsidRDefault="0065566E">
      <w:pPr>
        <w:rPr>
          <w:rFonts w:cs="Times New Roman"/>
          <w:b/>
          <w:sz w:val="24"/>
        </w:rPr>
      </w:pPr>
    </w:p>
    <w:sectPr w:rsidR="0065566E" w:rsidRPr="008C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B1"/>
    <w:multiLevelType w:val="hybridMultilevel"/>
    <w:tmpl w:val="A858C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59F"/>
    <w:multiLevelType w:val="hybridMultilevel"/>
    <w:tmpl w:val="6D04B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27CF"/>
    <w:multiLevelType w:val="hybridMultilevel"/>
    <w:tmpl w:val="B8948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2B06"/>
    <w:multiLevelType w:val="hybridMultilevel"/>
    <w:tmpl w:val="EF74F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3919"/>
    <w:multiLevelType w:val="hybridMultilevel"/>
    <w:tmpl w:val="9AD2D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4167"/>
    <w:multiLevelType w:val="hybridMultilevel"/>
    <w:tmpl w:val="9716C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A433D"/>
    <w:multiLevelType w:val="hybridMultilevel"/>
    <w:tmpl w:val="346C7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06219"/>
    <w:multiLevelType w:val="hybridMultilevel"/>
    <w:tmpl w:val="2DA4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47D69"/>
    <w:multiLevelType w:val="hybridMultilevel"/>
    <w:tmpl w:val="3AD2E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B3622"/>
    <w:multiLevelType w:val="hybridMultilevel"/>
    <w:tmpl w:val="EF62099C"/>
    <w:lvl w:ilvl="0" w:tplc="B6B8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B0ED0"/>
    <w:multiLevelType w:val="hybridMultilevel"/>
    <w:tmpl w:val="69F68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25E4E"/>
    <w:multiLevelType w:val="hybridMultilevel"/>
    <w:tmpl w:val="1CC2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6FF8"/>
    <w:multiLevelType w:val="hybridMultilevel"/>
    <w:tmpl w:val="B5BC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57D98"/>
    <w:multiLevelType w:val="hybridMultilevel"/>
    <w:tmpl w:val="72882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2EC2"/>
    <w:multiLevelType w:val="hybridMultilevel"/>
    <w:tmpl w:val="AF9EE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672"/>
    <w:multiLevelType w:val="hybridMultilevel"/>
    <w:tmpl w:val="40206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15"/>
  </w:num>
  <w:num w:numId="8">
    <w:abstractNumId w:val="10"/>
  </w:num>
  <w:num w:numId="9">
    <w:abstractNumId w:val="9"/>
  </w:num>
  <w:num w:numId="10">
    <w:abstractNumId w:val="14"/>
  </w:num>
  <w:num w:numId="11">
    <w:abstractNumId w:val="13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26"/>
    <w:rsid w:val="00066A8D"/>
    <w:rsid w:val="000F6EFD"/>
    <w:rsid w:val="001913E9"/>
    <w:rsid w:val="00202F25"/>
    <w:rsid w:val="002210B5"/>
    <w:rsid w:val="002A55A5"/>
    <w:rsid w:val="0030002D"/>
    <w:rsid w:val="00341600"/>
    <w:rsid w:val="00434C91"/>
    <w:rsid w:val="004400EE"/>
    <w:rsid w:val="004A2382"/>
    <w:rsid w:val="00564257"/>
    <w:rsid w:val="0065566E"/>
    <w:rsid w:val="00690C21"/>
    <w:rsid w:val="006F08B6"/>
    <w:rsid w:val="007B68BF"/>
    <w:rsid w:val="007E0C87"/>
    <w:rsid w:val="00864D64"/>
    <w:rsid w:val="008C6371"/>
    <w:rsid w:val="00914C7D"/>
    <w:rsid w:val="009A00EB"/>
    <w:rsid w:val="00A66E26"/>
    <w:rsid w:val="00A73E42"/>
    <w:rsid w:val="00B83D52"/>
    <w:rsid w:val="00BF3665"/>
    <w:rsid w:val="00C34974"/>
    <w:rsid w:val="00C47DCC"/>
    <w:rsid w:val="00C76251"/>
    <w:rsid w:val="00CB2111"/>
    <w:rsid w:val="00CB50B2"/>
    <w:rsid w:val="00CC5C8B"/>
    <w:rsid w:val="00D45C82"/>
    <w:rsid w:val="00D47495"/>
    <w:rsid w:val="00DE0FE1"/>
    <w:rsid w:val="00E8077E"/>
    <w:rsid w:val="00EA35FB"/>
    <w:rsid w:val="00F03E43"/>
    <w:rsid w:val="00F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A5F8-288D-47D9-B27D-E6E4A76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00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5A5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000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000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000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Jac</dc:creator>
  <cp:lastModifiedBy>Kopecká Jitka</cp:lastModifiedBy>
  <cp:revision>2</cp:revision>
  <cp:lastPrinted>2016-11-14T13:24:00Z</cp:lastPrinted>
  <dcterms:created xsi:type="dcterms:W3CDTF">2016-11-14T13:25:00Z</dcterms:created>
  <dcterms:modified xsi:type="dcterms:W3CDTF">2016-11-14T13:25:00Z</dcterms:modified>
</cp:coreProperties>
</file>